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B" w:rsidRPr="002152F7" w:rsidRDefault="0033073B" w:rsidP="00E224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КРАСНОЯРСКИЙ  КРАЙ</w:t>
      </w:r>
      <w:bookmarkStart w:id="0" w:name="_GoBack"/>
      <w:bookmarkEnd w:id="0"/>
    </w:p>
    <w:p w:rsidR="0033073B" w:rsidRPr="002152F7" w:rsidRDefault="00E2242B" w:rsidP="00E224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ЕКАТЕРИНИНСКОГО </w:t>
      </w:r>
      <w:r w:rsidR="0033073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</w:p>
    <w:p w:rsidR="0033073B" w:rsidRPr="002152F7" w:rsidRDefault="0033073B" w:rsidP="00E224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ИДРИНСКОГО  РАЙОНА</w:t>
      </w:r>
    </w:p>
    <w:p w:rsidR="0033073B" w:rsidRPr="002152F7" w:rsidRDefault="0033073B" w:rsidP="003307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073B" w:rsidRPr="002152F7" w:rsidRDefault="0033073B" w:rsidP="003307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2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33073B" w:rsidRDefault="0033073B" w:rsidP="003307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073B" w:rsidRDefault="0033073B" w:rsidP="003307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073B" w:rsidRPr="002152F7" w:rsidRDefault="00E2242B" w:rsidP="003307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33073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33073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                                  с. Екатериновка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 w:rsidR="0033073B" w:rsidRPr="002152F7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33073B" w:rsidRPr="002152F7" w:rsidRDefault="0033073B" w:rsidP="0033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73B" w:rsidRPr="00E2242B" w:rsidRDefault="0033073B" w:rsidP="003307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242B">
        <w:rPr>
          <w:rFonts w:ascii="Times New Roman" w:hAnsi="Times New Roman" w:cs="Times New Roman"/>
          <w:sz w:val="28"/>
          <w:szCs w:val="28"/>
          <w:lang w:eastAsia="ru-RU"/>
        </w:rPr>
        <w:t xml:space="preserve">О присвоении адреса объекту адресации в </w:t>
      </w:r>
      <w:proofErr w:type="gramStart"/>
      <w:r w:rsidRPr="00E2242B">
        <w:rPr>
          <w:rFonts w:ascii="Times New Roman" w:hAnsi="Times New Roman" w:cs="Times New Roman"/>
          <w:sz w:val="28"/>
          <w:szCs w:val="28"/>
          <w:lang w:eastAsia="ru-RU"/>
        </w:rPr>
        <w:t>Федеральную</w:t>
      </w:r>
      <w:proofErr w:type="gramEnd"/>
      <w:r w:rsidRPr="00E2242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информационную  </w:t>
      </w:r>
    </w:p>
    <w:p w:rsidR="0033073B" w:rsidRPr="00676E6C" w:rsidRDefault="0033073B" w:rsidP="003307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242B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адресную систему «ФИАС</w:t>
      </w:r>
      <w:r w:rsidRPr="00676E6C">
        <w:rPr>
          <w:rFonts w:ascii="Times New Roman" w:hAnsi="Times New Roman" w:cs="Times New Roman"/>
          <w:sz w:val="24"/>
          <w:szCs w:val="24"/>
          <w:lang w:eastAsia="ru-RU"/>
        </w:rPr>
        <w:t xml:space="preserve">».  </w:t>
      </w:r>
    </w:p>
    <w:p w:rsidR="0033073B" w:rsidRPr="00676E6C" w:rsidRDefault="0033073B" w:rsidP="003307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73B" w:rsidRPr="00676E6C" w:rsidRDefault="0033073B" w:rsidP="0033073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A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6E6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676E6C">
          <w:rPr>
            <w:rFonts w:ascii="Times New Roman" w:hAnsi="Times New Roman" w:cs="Times New Roman"/>
            <w:sz w:val="24"/>
            <w:szCs w:val="24"/>
          </w:rPr>
          <w:t>2014 г</w:t>
        </w:r>
      </w:smartTag>
      <w:r w:rsidRPr="00676E6C">
        <w:rPr>
          <w:rFonts w:ascii="Times New Roman" w:hAnsi="Times New Roman" w:cs="Times New Roman"/>
          <w:sz w:val="24"/>
          <w:szCs w:val="24"/>
        </w:rPr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</w:t>
      </w:r>
      <w:proofErr w:type="gramStart"/>
      <w:r w:rsidRPr="00676E6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76E6C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Федерации" от 28.12.2013 г. N 443-ФЗ, разделом IV, Постановления Правительства РФ от 22.05.2015 г. № 492 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676E6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76E6C">
        <w:rPr>
          <w:rFonts w:ascii="Times New Roman" w:hAnsi="Times New Roman" w:cs="Times New Roman"/>
          <w:sz w:val="24"/>
          <w:szCs w:val="24"/>
        </w:rPr>
        <w:t xml:space="preserve"> силу, некоторых актов правительства Российской Федерации». В результате инвентаризации  адресного хозяйства Екатерининского  сельского поселения, в целях присвоения адресов, выявленных недостающих объектов ПОСТАНОВЛЯЮ:</w:t>
      </w:r>
    </w:p>
    <w:p w:rsidR="0033073B" w:rsidRPr="00676E6C" w:rsidRDefault="0033073B" w:rsidP="0033073B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76E6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676E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Присвоить объекту адресации, являющимся объектом недвижимости </w:t>
      </w:r>
      <w:r w:rsidRPr="00676E6C">
        <w:rPr>
          <w:rFonts w:ascii="Times New Roman" w:hAnsi="Times New Roman" w:cs="Times New Roman"/>
          <w:b/>
          <w:sz w:val="24"/>
          <w:szCs w:val="24"/>
          <w:lang w:eastAsia="ru-RU"/>
        </w:rPr>
        <w:t>- нежилому зданию</w:t>
      </w:r>
      <w:r w:rsidRPr="00676E6C">
        <w:rPr>
          <w:rFonts w:ascii="Times New Roman" w:hAnsi="Times New Roman" w:cs="Times New Roman"/>
          <w:sz w:val="24"/>
          <w:szCs w:val="24"/>
          <w:lang w:eastAsia="ru-RU"/>
        </w:rPr>
        <w:t xml:space="preserve"> кадастровый номер 24:14:2701004:15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76E6C">
        <w:rPr>
          <w:rFonts w:ascii="Times New Roman" w:hAnsi="Times New Roman" w:cs="Times New Roman"/>
          <w:sz w:val="24"/>
          <w:szCs w:val="24"/>
          <w:lang w:eastAsia="ru-RU"/>
        </w:rPr>
        <w:t>, адрес: Российская Федерация, Красноярский край</w:t>
      </w:r>
      <w:proofErr w:type="gramStart"/>
      <w:r w:rsidRPr="00676E6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76E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  район </w:t>
      </w:r>
      <w:proofErr w:type="spellStart"/>
      <w:r w:rsidRPr="00676E6C">
        <w:rPr>
          <w:rFonts w:ascii="Times New Roman" w:hAnsi="Times New Roman" w:cs="Times New Roman"/>
          <w:sz w:val="24"/>
          <w:szCs w:val="24"/>
          <w:lang w:eastAsia="ru-RU"/>
        </w:rPr>
        <w:t>Идринский</w:t>
      </w:r>
      <w:proofErr w:type="spellEnd"/>
      <w:r w:rsidRPr="00676E6C">
        <w:rPr>
          <w:rFonts w:ascii="Times New Roman" w:hAnsi="Times New Roman" w:cs="Times New Roman"/>
          <w:sz w:val="24"/>
          <w:szCs w:val="24"/>
          <w:lang w:eastAsia="ru-RU"/>
        </w:rPr>
        <w:t xml:space="preserve">, сельское поселение Екатерининский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сельсовет, село Екатериновка, </w:t>
      </w:r>
      <w:r w:rsidRPr="00676E6C">
        <w:rPr>
          <w:rFonts w:ascii="Times New Roman" w:hAnsi="Times New Roman" w:cs="Times New Roman"/>
          <w:sz w:val="24"/>
          <w:szCs w:val="24"/>
          <w:lang w:eastAsia="ru-RU"/>
        </w:rPr>
        <w:t xml:space="preserve">улица Ленина, 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</w:t>
      </w:r>
      <w:r w:rsidRPr="00676E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676E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073B" w:rsidRPr="00676E6C" w:rsidRDefault="0033073B" w:rsidP="0033073B">
      <w:pPr>
        <w:spacing w:after="0" w:line="240" w:lineRule="auto"/>
        <w:ind w:right="-18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E6C">
        <w:rPr>
          <w:rFonts w:ascii="Times New Roman" w:hAnsi="Times New Roman" w:cs="Times New Roman"/>
          <w:sz w:val="24"/>
          <w:szCs w:val="24"/>
          <w:lang w:eastAsia="ru-RU"/>
        </w:rPr>
        <w:t>Присвоить объекту адресации, являющимся объектом недвижимости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6E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Земельному участку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кадастровый номер 24:14:2701004:18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адрес:  </w:t>
      </w:r>
      <w:r w:rsidRPr="0067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сноярский край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муниципальный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 </w:t>
      </w:r>
      <w:proofErr w:type="spellStart"/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село Екатериновка ,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улица Ленина, земельный участок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№17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073B" w:rsidRDefault="0033073B" w:rsidP="0033073B">
      <w:pPr>
        <w:spacing w:after="0" w:line="240" w:lineRule="auto"/>
        <w:ind w:right="-18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E6C">
        <w:rPr>
          <w:rFonts w:ascii="Times New Roman" w:hAnsi="Times New Roman" w:cs="Times New Roman"/>
          <w:sz w:val="24"/>
          <w:szCs w:val="24"/>
          <w:lang w:eastAsia="ru-RU"/>
        </w:rPr>
        <w:t>Присвоить объекту адресации, являющимся объектом недвижимости</w:t>
      </w:r>
      <w:r w:rsidRPr="00676E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Нежилому </w:t>
      </w:r>
      <w:r w:rsidR="00E64F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зданию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кадастровый номер 24:14:2701004:1</w:t>
      </w:r>
      <w:r w:rsidR="00E64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адрес: </w:t>
      </w:r>
      <w:r w:rsidRPr="0067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</w:t>
      </w:r>
      <w:r w:rsidR="00E64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ноярский край</w:t>
      </w:r>
      <w:proofErr w:type="gramStart"/>
      <w:r w:rsidR="00E64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E64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муниципальный 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район </w:t>
      </w:r>
      <w:proofErr w:type="spellStart"/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Идринский</w:t>
      </w:r>
      <w:proofErr w:type="spellEnd"/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село Екатериновка, улица Ленина, </w:t>
      </w:r>
      <w:r w:rsidR="00E64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здание 17А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4FB7" w:rsidRDefault="00E64FB7" w:rsidP="0033073B">
      <w:pPr>
        <w:spacing w:after="0" w:line="240" w:lineRule="auto"/>
        <w:ind w:right="-180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E6C">
        <w:rPr>
          <w:rFonts w:ascii="Times New Roman" w:hAnsi="Times New Roman" w:cs="Times New Roman"/>
          <w:sz w:val="24"/>
          <w:szCs w:val="24"/>
          <w:lang w:eastAsia="ru-RU"/>
        </w:rPr>
        <w:t>Присвоить объекту адресации, являющимся объектом недвижимости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6E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Земельному участку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кадастровый номер 24:14:2701004:</w:t>
      </w:r>
      <w:r w:rsidR="00E22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295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адрес:  </w:t>
      </w:r>
      <w:r w:rsidRPr="0067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сноярский край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муниципальный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 </w:t>
      </w:r>
      <w:proofErr w:type="spellStart"/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село Екатериновка ,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улица Ленина, земельный участок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№17</w:t>
      </w:r>
      <w:r w:rsidR="00E22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«А»</w:t>
      </w:r>
    </w:p>
    <w:p w:rsidR="0033073B" w:rsidRPr="00676E6C" w:rsidRDefault="0033073B" w:rsidP="0033073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Разместить вышеуказанные  адресные сведения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адресах объектах        </w:t>
      </w:r>
      <w:r w:rsidRPr="00676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адресации и о кадастровых номерах в Государственном адресном реестре</w:t>
      </w:r>
    </w:p>
    <w:p w:rsidR="0033073B" w:rsidRPr="00676E6C" w:rsidRDefault="0033073B" w:rsidP="0033073B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 исполнением постановления, оставляю за собой </w:t>
      </w:r>
    </w:p>
    <w:p w:rsidR="0033073B" w:rsidRPr="00676E6C" w:rsidRDefault="0033073B" w:rsidP="0033073B">
      <w:pPr>
        <w:tabs>
          <w:tab w:val="left" w:pos="688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73B" w:rsidRPr="00676E6C" w:rsidRDefault="0033073B" w:rsidP="0033073B">
      <w:pPr>
        <w:tabs>
          <w:tab w:val="left" w:pos="688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73B" w:rsidRPr="00676E6C" w:rsidRDefault="0033073B" w:rsidP="0033073B">
      <w:pPr>
        <w:tabs>
          <w:tab w:val="left" w:pos="688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33073B" w:rsidRPr="00676E6C" w:rsidRDefault="0033073B" w:rsidP="0033073B">
      <w:pPr>
        <w:tabs>
          <w:tab w:val="left" w:pos="6885"/>
        </w:tabs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7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сельсовета                                                         И.Г. Кузнецов </w:t>
      </w:r>
    </w:p>
    <w:p w:rsidR="009A20B5" w:rsidRDefault="009A20B5"/>
    <w:sectPr w:rsidR="009A20B5" w:rsidSect="0067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DD" w:rsidRDefault="008723DD" w:rsidP="003F0BF9">
      <w:pPr>
        <w:spacing w:after="0" w:line="240" w:lineRule="auto"/>
      </w:pPr>
      <w:r>
        <w:separator/>
      </w:r>
    </w:p>
  </w:endnote>
  <w:endnote w:type="continuationSeparator" w:id="0">
    <w:p w:rsidR="008723DD" w:rsidRDefault="008723DD" w:rsidP="003F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DD" w:rsidRDefault="008723DD" w:rsidP="003F0BF9">
      <w:pPr>
        <w:spacing w:after="0" w:line="240" w:lineRule="auto"/>
      </w:pPr>
      <w:r>
        <w:separator/>
      </w:r>
    </w:p>
  </w:footnote>
  <w:footnote w:type="continuationSeparator" w:id="0">
    <w:p w:rsidR="008723DD" w:rsidRDefault="008723DD" w:rsidP="003F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8AC"/>
    <w:multiLevelType w:val="hybridMultilevel"/>
    <w:tmpl w:val="B31CC20C"/>
    <w:lvl w:ilvl="0" w:tplc="6CAC7FB4">
      <w:start w:val="2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34"/>
    <w:rsid w:val="0033073B"/>
    <w:rsid w:val="003F0BF9"/>
    <w:rsid w:val="008723DD"/>
    <w:rsid w:val="009A20B5"/>
    <w:rsid w:val="00E2242B"/>
    <w:rsid w:val="00E64FB7"/>
    <w:rsid w:val="00E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07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BF9"/>
  </w:style>
  <w:style w:type="paragraph" w:styleId="a7">
    <w:name w:val="footer"/>
    <w:basedOn w:val="a"/>
    <w:link w:val="a8"/>
    <w:uiPriority w:val="99"/>
    <w:unhideWhenUsed/>
    <w:rsid w:val="003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07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BF9"/>
  </w:style>
  <w:style w:type="paragraph" w:styleId="a7">
    <w:name w:val="footer"/>
    <w:basedOn w:val="a"/>
    <w:link w:val="a8"/>
    <w:uiPriority w:val="99"/>
    <w:unhideWhenUsed/>
    <w:rsid w:val="003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2022-11-22T09:32:00Z</cp:lastPrinted>
  <dcterms:created xsi:type="dcterms:W3CDTF">2022-11-22T09:09:00Z</dcterms:created>
  <dcterms:modified xsi:type="dcterms:W3CDTF">2022-11-23T06:51:00Z</dcterms:modified>
</cp:coreProperties>
</file>